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611D1B7" w14:textId="77777777" w:rsidR="00FD79D3" w:rsidRDefault="00FD79D3" w:rsidP="00FD79D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</w:rPr>
      </w:pPr>
    </w:p>
    <w:p w14:paraId="6634AC51" w14:textId="3F561CAE" w:rsidR="00FD79D3" w:rsidRPr="00FD79D3" w:rsidRDefault="00FD79D3" w:rsidP="00FD79D3">
      <w:pPr>
        <w:bidi/>
        <w:spacing w:before="120" w:after="120"/>
        <w:jc w:val="center"/>
        <w:rPr>
          <w:rFonts w:ascii="Cairo Medium" w:hAnsi="Cairo Medium" w:cs="Cairo Medium"/>
          <w:b/>
          <w:bCs/>
          <w:color w:val="2F5496" w:themeColor="accent1" w:themeShade="BF"/>
          <w:sz w:val="36"/>
          <w:szCs w:val="36"/>
          <w:rtl/>
          <w:lang w:bidi="ar-LY"/>
        </w:rPr>
      </w:pPr>
      <w:r w:rsidRPr="00FD79D3">
        <w:rPr>
          <w:rFonts w:ascii="Cairo Medium" w:hAnsi="Cairo Medium" w:cs="Cairo Medium"/>
          <w:b/>
          <w:bCs/>
          <w:color w:val="2F5496" w:themeColor="accent1" w:themeShade="BF"/>
          <w:sz w:val="36"/>
          <w:szCs w:val="36"/>
          <w:rtl/>
          <w:lang w:bidi="ar-LY"/>
        </w:rPr>
        <w:t>جبل نفوسة : تداعيات أزمة او تنظيم إداري</w:t>
      </w:r>
    </w:p>
    <w:p w14:paraId="40BB932F" w14:textId="13AFC501" w:rsidR="00FD79D3" w:rsidRDefault="00FD79D3" w:rsidP="00FD79D3">
      <w:pPr>
        <w:bidi/>
        <w:spacing w:before="120" w:after="120"/>
        <w:jc w:val="both"/>
        <w:rPr>
          <w:rFonts w:ascii="Markazi Text" w:hAnsi="Markazi Text" w:cs="Markazi Text"/>
          <w:sz w:val="30"/>
          <w:szCs w:val="30"/>
          <w:rtl/>
        </w:rPr>
      </w:pPr>
      <w:r w:rsidRPr="00953D81">
        <w:rPr>
          <w:rFonts w:ascii="Markazi Text" w:hAnsi="Markazi Text" w:cs="Markazi Text"/>
          <w:sz w:val="30"/>
          <w:szCs w:val="30"/>
          <w:rtl/>
        </w:rPr>
        <w:t xml:space="preserve">على خلفية إصدار وزارة الداخلية في حكومة الوحدة الوطنية والتي يشغلها </w:t>
      </w:r>
      <w:r w:rsidR="0086652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اللواء </w:t>
      </w:r>
      <w:r w:rsidR="00866521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>عماد الطرابلسي</w:t>
      </w:r>
      <w:r w:rsidR="00866521">
        <w:rPr>
          <w:rFonts w:ascii="Markazi Text" w:hAnsi="Markazi Text" w:cs="Markazi Text" w:hint="cs"/>
          <w:sz w:val="30"/>
          <w:szCs w:val="30"/>
          <w:rtl/>
        </w:rPr>
        <w:t xml:space="preserve"> 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المكلف  </w:t>
      </w:r>
      <w:r>
        <w:rPr>
          <w:rFonts w:ascii="Markazi Text" w:hAnsi="Markazi Text" w:cs="Markazi Text" w:hint="cs"/>
          <w:sz w:val="30"/>
          <w:szCs w:val="30"/>
          <w:rtl/>
        </w:rPr>
        <w:t>ب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قراراً تحت رقم </w:t>
      </w:r>
      <w:r w:rsidR="00866521">
        <w:rPr>
          <w:rFonts w:ascii="Markazi Text" w:hAnsi="Markazi Text" w:cs="Markazi Text" w:hint="cs"/>
          <w:sz w:val="30"/>
          <w:szCs w:val="30"/>
          <w:rtl/>
        </w:rPr>
        <w:t>( 1090 )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لسنة 2023 </w:t>
      </w:r>
      <w:r w:rsidR="00866521">
        <w:rPr>
          <w:rFonts w:ascii="Markazi Text" w:hAnsi="Markazi Text" w:cs="Markazi Text" w:hint="cs"/>
          <w:sz w:val="30"/>
          <w:szCs w:val="30"/>
          <w:rtl/>
        </w:rPr>
        <w:t xml:space="preserve"> والذي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يقضي بإعادة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تنظيم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مديريات الامن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بمنطقة الجبل الغربي  </w:t>
      </w:r>
      <w:r w:rsidR="00866521">
        <w:rPr>
          <w:rFonts w:ascii="Markazi Text" w:hAnsi="Markazi Text" w:cs="Markazi Text" w:hint="cs"/>
          <w:sz w:val="30"/>
          <w:szCs w:val="30"/>
          <w:rtl/>
        </w:rPr>
        <w:t>(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جادو </w:t>
      </w:r>
      <w:r w:rsidR="0036124D">
        <w:rPr>
          <w:rFonts w:ascii="Markazi Text" w:hAnsi="Markazi Text" w:cs="Markazi Text" w:hint="cs"/>
          <w:sz w:val="30"/>
          <w:szCs w:val="30"/>
          <w:rtl/>
        </w:rPr>
        <w:t>-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الزنتان </w:t>
      </w:r>
      <w:r w:rsidR="0036124D">
        <w:rPr>
          <w:rFonts w:ascii="Markazi Text" w:hAnsi="Markazi Text" w:cs="Markazi Text" w:hint="cs"/>
          <w:sz w:val="30"/>
          <w:szCs w:val="30"/>
          <w:rtl/>
        </w:rPr>
        <w:t>-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يفرن </w:t>
      </w:r>
      <w:r w:rsidR="0036124D">
        <w:rPr>
          <w:rFonts w:ascii="Markazi Text" w:hAnsi="Markazi Text" w:cs="Markazi Text" w:hint="cs"/>
          <w:sz w:val="30"/>
          <w:szCs w:val="30"/>
          <w:rtl/>
        </w:rPr>
        <w:t>-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باطن الجبل</w:t>
      </w:r>
      <w:r w:rsidR="00866521">
        <w:rPr>
          <w:rFonts w:ascii="Markazi Text" w:hAnsi="Markazi Text" w:cs="Markazi Text" w:hint="cs"/>
          <w:sz w:val="30"/>
          <w:szCs w:val="30"/>
          <w:rtl/>
        </w:rPr>
        <w:t xml:space="preserve"> )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ودمجها تحت اسم مديرية أمن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وسط الجبل </w:t>
      </w:r>
      <w:r>
        <w:rPr>
          <w:rFonts w:ascii="Markazi Text" w:hAnsi="Markazi Text" w:cs="Markazi Text" w:hint="cs"/>
          <w:sz w:val="30"/>
          <w:szCs w:val="30"/>
          <w:rtl/>
        </w:rPr>
        <w:t>".</w:t>
      </w:r>
    </w:p>
    <w:p w14:paraId="770A4A30" w14:textId="5E39F3CD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>علي اثره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36124D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36124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أصدر أهالي ومشايخ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وأعيان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مدينة يفرن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بيان يعلنون فيه رفضهم التام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والقاطع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لما صدر من </w:t>
      </w:r>
      <w:r w:rsidR="004907E9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وزارة الداخلية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التابعة  لحكومة الوحدة الوطنية </w:t>
      </w:r>
      <w:r w:rsidRPr="00953D81">
        <w:rPr>
          <w:rFonts w:ascii="Markazi Text" w:hAnsi="Markazi Text" w:cs="Markazi Text"/>
          <w:sz w:val="30"/>
          <w:szCs w:val="30"/>
          <w:rtl/>
        </w:rPr>
        <w:t>بخصوص دمج مديريات الأمن بمنطقة الجبل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ويرون أنه يصنع جملة من المشاكل تتنافى مع التركيبة القبلية والإجتماعية في المنطقة وتتنافى مع ماهو سائد ومعتاد ومتفاهم عليه بين أبناء المنطقة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مما سيؤثر علي السلم المجتمعي في كامل الجبل الغربي.</w:t>
      </w:r>
    </w:p>
    <w:p w14:paraId="60CD04A7" w14:textId="72A9C3AC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>
        <w:rPr>
          <w:rFonts w:ascii="Markazi Text" w:hAnsi="Markazi Text" w:cs="Markazi Text" w:hint="cs"/>
          <w:sz w:val="30"/>
          <w:szCs w:val="30"/>
          <w:rtl/>
        </w:rPr>
        <w:t xml:space="preserve">معتبرين </w:t>
      </w:r>
      <w:r w:rsidRPr="00953D81">
        <w:rPr>
          <w:rFonts w:ascii="Markazi Text" w:hAnsi="Markazi Text" w:cs="Markazi Text"/>
          <w:sz w:val="30"/>
          <w:szCs w:val="30"/>
          <w:rtl/>
        </w:rPr>
        <w:t>أن هذا القرار يثير النعرات والحساسيات بين مكونات المنطقة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وطالبوا الحكومة بضرورة المسارعة إلى إلغاء</w:t>
      </w:r>
      <w:r>
        <w:rPr>
          <w:rFonts w:ascii="Markazi Text" w:hAnsi="Markazi Text" w:cs="Markazi Text" w:hint="cs"/>
          <w:sz w:val="30"/>
          <w:szCs w:val="30"/>
          <w:rtl/>
        </w:rPr>
        <w:t xml:space="preserve">ه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والمطا</w:t>
      </w:r>
      <w:r w:rsidR="0048633A">
        <w:rPr>
          <w:rFonts w:ascii="Markazi Text" w:hAnsi="Markazi Text" w:cs="Markazi Text" w:hint="cs"/>
          <w:sz w:val="30"/>
          <w:szCs w:val="30"/>
          <w:rtl/>
        </w:rPr>
        <w:t>ل</w:t>
      </w:r>
      <w:r>
        <w:rPr>
          <w:rFonts w:ascii="Markazi Text" w:hAnsi="Markazi Text" w:cs="Markazi Text" w:hint="cs"/>
          <w:sz w:val="30"/>
          <w:szCs w:val="30"/>
          <w:rtl/>
        </w:rPr>
        <w:t>بة ب</w:t>
      </w:r>
      <w:r w:rsidRPr="00953D81">
        <w:rPr>
          <w:rFonts w:ascii="Markazi Text" w:hAnsi="Markazi Text" w:cs="Markazi Text"/>
          <w:sz w:val="30"/>
          <w:szCs w:val="30"/>
          <w:rtl/>
        </w:rPr>
        <w:t>إقالة وزير الداخلية المكلف ، وإبقاء الأمر على ماهو عليه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بنفس التوزيع الأداري السابق.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34386631" w14:textId="7E3225F7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53D81">
        <w:rPr>
          <w:rFonts w:ascii="Markazi Text" w:hAnsi="Markazi Text" w:cs="Markazi Text"/>
          <w:sz w:val="30"/>
          <w:szCs w:val="30"/>
          <w:rtl/>
        </w:rPr>
        <w:t>ثم أعقب هذا بيان آخر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لإ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عيان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ومشايخ وعمداء بلديات الجبل الغربي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جبل نفوسة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عقد ببلدية </w:t>
      </w:r>
      <w:r w:rsidR="00F77D6A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نالوت بتاريخ </w:t>
      </w:r>
      <w:r>
        <w:rPr>
          <w:rFonts w:ascii="Markazi Text" w:hAnsi="Markazi Text" w:cs="Markazi Text" w:hint="cs"/>
          <w:sz w:val="30"/>
          <w:szCs w:val="30"/>
          <w:rtl/>
        </w:rPr>
        <w:t>الأمس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8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يوليو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2023 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أعلنوا فيه </w:t>
      </w:r>
      <w:r w:rsidR="00C706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قرارهم بإيقاف التعامل مع حكومة الوحدة الوطنية إلى حين تحقيق مطالب بلديات الجبل الغربي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72B53260" w14:textId="0D93068A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53D81">
        <w:rPr>
          <w:rFonts w:ascii="Markazi Text" w:hAnsi="Markazi Text" w:cs="Markazi Text"/>
          <w:sz w:val="30"/>
          <w:szCs w:val="30"/>
          <w:rtl/>
        </w:rPr>
        <w:t xml:space="preserve">ورغم حالة الرفض من بعض </w:t>
      </w:r>
      <w:r w:rsidR="00C706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مناطق الجبل  لهذا القرار ، إلا أن </w:t>
      </w:r>
      <w:r w:rsidR="00C7066F">
        <w:rPr>
          <w:rFonts w:ascii="Markazi Text" w:hAnsi="Markazi Text" w:cs="Markazi Text" w:hint="cs"/>
          <w:sz w:val="30"/>
          <w:szCs w:val="30"/>
          <w:rtl/>
        </w:rPr>
        <w:t xml:space="preserve"> وزارة الداخلية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استمرت في إجراءاتها </w:t>
      </w:r>
      <w:r w:rsidR="00C706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بخصوص </w:t>
      </w:r>
      <w:r w:rsidR="00C706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تنفيذ </w:t>
      </w:r>
      <w:r w:rsidR="00C7066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القرار ، حيث شرع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مدير أمن السهل الغربي 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اللواء  </w:t>
      </w:r>
      <w:r>
        <w:rPr>
          <w:rFonts w:ascii="Markazi Text" w:hAnsi="Markazi Text" w:cs="Markazi Text" w:hint="cs"/>
          <w:sz w:val="30"/>
          <w:szCs w:val="30"/>
          <w:rtl/>
        </w:rPr>
        <w:t>"</w:t>
      </w:r>
      <w:r w:rsidRPr="00953D81">
        <w:rPr>
          <w:rFonts w:ascii="Markazi Text" w:hAnsi="Markazi Text" w:cs="Markazi Text"/>
          <w:sz w:val="30"/>
          <w:szCs w:val="30"/>
          <w:rtl/>
        </w:rPr>
        <w:t>عزالدين الزوق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والمكلف </w:t>
      </w:r>
      <w:r w:rsidR="000533E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بتنفيذ القرار </w:t>
      </w:r>
      <w:r w:rsidR="000533E1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0533E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بالمباشرة </w:t>
      </w:r>
      <w:r w:rsidR="000533E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في </w:t>
      </w:r>
      <w:r w:rsidR="000533E1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إجراءات  </w:t>
      </w:r>
      <w:r w:rsidR="000533E1">
        <w:rPr>
          <w:rFonts w:ascii="Markazi Text" w:hAnsi="Markazi Text" w:cs="Markazi Text" w:hint="cs"/>
          <w:sz w:val="30"/>
          <w:szCs w:val="30"/>
          <w:rtl/>
        </w:rPr>
        <w:t>التسليم والأستلام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للعميد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>عبد الناصر الناكوع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، وستباشر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مديرية أمن وسط الجبل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="003147D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ومقرها مدينة </w:t>
      </w:r>
      <w:r w:rsidR="0005089D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الرياينة </w:t>
      </w:r>
      <w:r w:rsidR="0005089D">
        <w:rPr>
          <w:rFonts w:ascii="Markazi Text" w:hAnsi="Markazi Text" w:cs="Markazi Text" w:hint="cs"/>
          <w:sz w:val="30"/>
          <w:szCs w:val="30"/>
          <w:rtl/>
        </w:rPr>
        <w:t>"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مهامها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وفق اختصاصها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على كامل نطاقها الجغرافي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بحسب ماورد على صفحة وزارة الداخلية في حكومة الوحدة الوطنية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C5A7F24" w14:textId="61B8DE54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53D81">
        <w:rPr>
          <w:rFonts w:ascii="Markazi Text" w:hAnsi="Markazi Text" w:cs="Markazi Text"/>
          <w:sz w:val="30"/>
          <w:szCs w:val="30"/>
          <w:rtl/>
        </w:rPr>
        <w:t xml:space="preserve">وبحسب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ماورد من </w:t>
      </w:r>
      <w:r w:rsidRPr="00953D81">
        <w:rPr>
          <w:rFonts w:ascii="Markazi Text" w:hAnsi="Markazi Text" w:cs="Markazi Text"/>
          <w:sz w:val="30"/>
          <w:szCs w:val="30"/>
          <w:rtl/>
        </w:rPr>
        <w:t>وزارة الداخلية بحكومة الوحدة الوطنية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فقد أعلنت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كذلك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عن </w:t>
      </w:r>
      <w:r w:rsidR="0005089D">
        <w:rPr>
          <w:rFonts w:ascii="Markazi Text" w:hAnsi="Markazi Text" w:cs="Markazi Text" w:hint="cs"/>
          <w:sz w:val="30"/>
          <w:szCs w:val="30"/>
          <w:rtl/>
        </w:rPr>
        <w:t xml:space="preserve">الأنتهاء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من </w:t>
      </w:r>
      <w:r w:rsidR="000508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مراسم التسليم </w:t>
      </w:r>
      <w:r w:rsidR="0005089D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وال</w:t>
      </w:r>
      <w:r w:rsidR="0005089D">
        <w:rPr>
          <w:rFonts w:ascii="Markazi Text" w:hAnsi="Markazi Text" w:cs="Markazi Text" w:hint="cs"/>
          <w:sz w:val="30"/>
          <w:szCs w:val="30"/>
          <w:rtl/>
        </w:rPr>
        <w:t>أ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ستلام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>لمديرية أمن شرق الجبل</w:t>
      </w:r>
      <w:r>
        <w:rPr>
          <w:rFonts w:ascii="Markazi Text" w:hAnsi="Markazi Text" w:cs="Markazi Text" w:hint="cs"/>
          <w:sz w:val="30"/>
          <w:szCs w:val="30"/>
          <w:rtl/>
        </w:rPr>
        <w:t xml:space="preserve"> "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ومقرها مدينة </w:t>
      </w:r>
      <w:r w:rsidR="00451AC7"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>غريان</w:t>
      </w:r>
      <w:r w:rsidR="00451AC7">
        <w:rPr>
          <w:rFonts w:ascii="Markazi Text" w:hAnsi="Markazi Text" w:cs="Markazi Text" w:hint="cs"/>
          <w:sz w:val="30"/>
          <w:szCs w:val="30"/>
          <w:rtl/>
        </w:rPr>
        <w:t>"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6CC6212" w14:textId="6169D99D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53D81">
        <w:rPr>
          <w:rFonts w:ascii="Markazi Text" w:hAnsi="Markazi Text" w:cs="Markazi Text"/>
          <w:sz w:val="30"/>
          <w:szCs w:val="30"/>
          <w:rtl/>
        </w:rPr>
        <w:t xml:space="preserve">ونتيجة </w:t>
      </w:r>
      <w:r>
        <w:rPr>
          <w:rFonts w:ascii="Markazi Text" w:hAnsi="Markazi Text" w:cs="Markazi Text" w:hint="cs"/>
          <w:sz w:val="30"/>
          <w:szCs w:val="30"/>
          <w:rtl/>
        </w:rPr>
        <w:t>لهذه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القرار</w:t>
      </w:r>
      <w:r>
        <w:rPr>
          <w:rFonts w:ascii="Markazi Text" w:hAnsi="Markazi Text" w:cs="Markazi Text" w:hint="cs"/>
          <w:sz w:val="30"/>
          <w:szCs w:val="30"/>
          <w:rtl/>
        </w:rPr>
        <w:t>ات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نادت بعض الأصوات الرافضة لهذا القرار  بضرورة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إتخاذ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مواقف حاسمة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وقوية تعبيراً </w:t>
      </w:r>
      <w:r w:rsidR="00D91F5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عن </w:t>
      </w:r>
      <w:r w:rsidR="00D91F5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الرفض والاستنكار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وطالبوا برفع السقف إلى المطالبة بالإنشقاق عن حكومة طرابلس </w:t>
      </w:r>
      <w:r w:rsidR="00D91F50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D91F50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والإنضمام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لحكومة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البرلمان في الشرق 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تعبيراً عن رفض الظلم الواقع عليهم من حكومة طرابلس </w:t>
      </w:r>
      <w:r>
        <w:rPr>
          <w:rFonts w:ascii="Markazi Text" w:hAnsi="Markazi Text" w:cs="Markazi Text"/>
          <w:sz w:val="30"/>
          <w:szCs w:val="30"/>
          <w:rtl/>
        </w:rPr>
        <w:t>–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بحسب ما تداول من اخبار -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لهذا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فإن عدداً 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القيادات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في المجالس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البلدية </w:t>
      </w:r>
      <w:r w:rsidR="00B5745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والعسكرية </w:t>
      </w:r>
      <w:r w:rsidR="00B5745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أقروا بضرورة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إلغاء الإعتراف بحكومة الدبيبة والتفاوض مع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الحكومة </w:t>
      </w:r>
      <w:r w:rsidR="00B5745F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>الموازية في الشرق.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2C48CB3" w14:textId="77777777" w:rsidR="00FD79D3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35271CD8" w14:textId="77777777" w:rsidR="00FD79D3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  <w:rtl/>
        </w:rPr>
      </w:pPr>
    </w:p>
    <w:p w14:paraId="09DB05CA" w14:textId="03817FE8" w:rsidR="00FD79D3" w:rsidRPr="00953D81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953D81">
        <w:rPr>
          <w:rFonts w:ascii="Markazi Text" w:hAnsi="Markazi Text" w:cs="Markazi Text"/>
          <w:sz w:val="30"/>
          <w:szCs w:val="30"/>
          <w:rtl/>
        </w:rPr>
        <w:t xml:space="preserve">بل إن بعض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الأصوات من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المتطرفين في مواقفهم </w:t>
      </w:r>
      <w:r w:rsidR="0024676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تجاه القرار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طالبوا </w:t>
      </w:r>
      <w:r w:rsidR="0024676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بحسب ما ورد في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قناة الأمازيغ على الفيس بوك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بإتخاذ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قرار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نوعي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وخطير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ورأو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فيه أنه هو الحل </w:t>
      </w:r>
      <w:r w:rsidR="0024676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الحقيقي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والنهائي  الذي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تأخروا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عنه ويكمن في </w:t>
      </w:r>
      <w:r w:rsidR="0024676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تشكيل </w:t>
      </w:r>
      <w:r w:rsidR="0024676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وفد من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المجلس الأعلى لأمازيغ ليبيا </w:t>
      </w:r>
      <w:r>
        <w:rPr>
          <w:rFonts w:ascii="Markazi Text" w:hAnsi="Markazi Text" w:cs="Markazi Text" w:hint="cs"/>
          <w:sz w:val="30"/>
          <w:szCs w:val="30"/>
          <w:rtl/>
        </w:rPr>
        <w:t xml:space="preserve">"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والقيادات العسكرية </w:t>
      </w:r>
      <w:r w:rsidR="00246763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والبلدية ، ثم التوجه إلى الأمم المتحدة والمطالبة بإقليم إداري مستقل تشرف عليه الأمم المتحدة كما فعلت الكثير من الأقاليم في إسبانبا وفرنسا مسبقاً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واستنادا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لما يرونه من أن الأمم المتحدة تعتبر الإقليم الإداري المستقل حقاً من حقوق الشعوب الأصلية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للحفاظ على الخصوصية الثقافية </w:t>
      </w:r>
      <w:r w:rsidR="007429DE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7429D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وأيضاً العرقية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953D81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3279C12B" w14:textId="77777777" w:rsidR="00FD79D3" w:rsidRPr="006C2D7F" w:rsidRDefault="00FD79D3" w:rsidP="00FD79D3">
      <w:pPr>
        <w:bidi/>
        <w:spacing w:before="120" w:after="120" w:line="276" w:lineRule="auto"/>
        <w:jc w:val="both"/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</w:rPr>
      </w:pPr>
      <w:r w:rsidRPr="006C2D7F">
        <w:rPr>
          <w:rFonts w:ascii="Markazi Text" w:hAnsi="Markazi Text" w:cs="Markazi Text"/>
          <w:b/>
          <w:bCs/>
          <w:color w:val="2F5496" w:themeColor="accent1" w:themeShade="BF"/>
          <w:sz w:val="32"/>
          <w:szCs w:val="32"/>
          <w:rtl/>
        </w:rPr>
        <w:t xml:space="preserve">الخلاصة... </w:t>
      </w:r>
    </w:p>
    <w:p w14:paraId="03F45D99" w14:textId="7CBF518A" w:rsidR="00FD79D3" w:rsidRPr="00426C30" w:rsidRDefault="00FD79D3" w:rsidP="00FD79D3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426C30">
        <w:rPr>
          <w:rFonts w:ascii="Markazi Text" w:hAnsi="Markazi Text" w:cs="Markazi Text" w:hint="cs"/>
          <w:sz w:val="30"/>
          <w:szCs w:val="30"/>
          <w:rtl/>
        </w:rPr>
        <w:t>إن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إدارة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الملف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الأمني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الذي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ارتأته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وزارة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الداخلية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ورأت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فيه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أنه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يخدم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مصالح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وتوجهات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الدولة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834808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83480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يجب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أن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يكون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ميزانه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دقيق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اً جداً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834808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83480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>ويراعي الحالة والظرف</w:t>
      </w:r>
      <w:r w:rsidR="00834808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والخصوصية التي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تمر به الدولة الليبية </w:t>
      </w:r>
      <w:r w:rsidR="00221FBE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221FB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ووجود حالة من التدافع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والتجيير الدولي لمساحات الفراغ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الذي تحاول أن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>توظفها لصالح مزيد من النفوذ والهيمنة والتبعية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50B77B4A" w14:textId="13B8003D" w:rsidR="00FD79D3" w:rsidRPr="00426C30" w:rsidRDefault="00FD79D3" w:rsidP="00FD79D3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426C30">
        <w:rPr>
          <w:rFonts w:ascii="Markazi Text" w:hAnsi="Markazi Text" w:cs="Markazi Text" w:hint="cs"/>
          <w:sz w:val="30"/>
          <w:szCs w:val="30"/>
          <w:rtl/>
        </w:rPr>
        <w:t>كذلك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وجب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الإنتباه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لوجود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خصوصية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للتواجد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الأمازيغي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في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مناطق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الجبل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الغربي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="00221FBE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221FBE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وعدم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تجاوز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حالة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الوئام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والسلم الأهلي </w:t>
      </w:r>
      <w:r>
        <w:rPr>
          <w:rFonts w:ascii="Markazi Text" w:hAnsi="Markazi Text" w:cs="Markazi Text" w:hint="cs"/>
          <w:sz w:val="30"/>
          <w:szCs w:val="30"/>
          <w:rtl/>
        </w:rPr>
        <w:t xml:space="preserve">والمجتمعي </w:t>
      </w:r>
      <w:r w:rsidRPr="00426C30">
        <w:rPr>
          <w:rFonts w:ascii="Markazi Text" w:hAnsi="Markazi Text" w:cs="Markazi Text"/>
          <w:sz w:val="30"/>
          <w:szCs w:val="30"/>
          <w:rtl/>
        </w:rPr>
        <w:t>السائد</w:t>
      </w:r>
      <w:r>
        <w:rPr>
          <w:rFonts w:ascii="Markazi Text" w:hAnsi="Markazi Text" w:cs="Markazi Text" w:hint="cs"/>
          <w:sz w:val="30"/>
          <w:szCs w:val="30"/>
          <w:rtl/>
        </w:rPr>
        <w:t>ة في كامل الجبل منذ فترة طويلة.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2A01B561" w14:textId="3431D2F2" w:rsidR="00FD79D3" w:rsidRPr="00426C30" w:rsidRDefault="00FD79D3" w:rsidP="00FD79D3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426C30">
        <w:rPr>
          <w:rFonts w:ascii="Markazi Text" w:hAnsi="Markazi Text" w:cs="Markazi Text" w:hint="cs"/>
          <w:sz w:val="30"/>
          <w:szCs w:val="30"/>
          <w:rtl/>
        </w:rPr>
        <w:t>مخاوف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البعض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من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سكان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الجبل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="00006A56" w:rsidRPr="00953D81">
        <w:rPr>
          <w:rFonts w:ascii="Markazi Text" w:hAnsi="Markazi Text" w:cs="Markazi Text"/>
          <w:sz w:val="30"/>
          <w:szCs w:val="30"/>
          <w:rtl/>
        </w:rPr>
        <w:t>،</w:t>
      </w:r>
      <w:r w:rsidR="00006A56"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بشأن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احتمالية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توج</w:t>
      </w:r>
      <w:r>
        <w:rPr>
          <w:rFonts w:ascii="Markazi Text" w:hAnsi="Markazi Text" w:cs="Markazi Text" w:hint="cs"/>
          <w:sz w:val="30"/>
          <w:szCs w:val="30"/>
          <w:rtl/>
        </w:rPr>
        <w:t>ه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الوزارة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لتوظيف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قيادات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مديريات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>
        <w:rPr>
          <w:rFonts w:ascii="Markazi Text" w:hAnsi="Markazi Text" w:cs="Markazi Text" w:hint="cs"/>
          <w:sz w:val="30"/>
          <w:szCs w:val="30"/>
          <w:rtl/>
        </w:rPr>
        <w:t xml:space="preserve"> الأمن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على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خلفية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جهوية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وقبلية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يجب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أن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يوضع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في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الحسبان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ويجب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أن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تسعى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الوزارة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جاهدة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لتجاوز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محطات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التأزيم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التي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لاتحتملها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الدولة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</w:p>
    <w:p w14:paraId="1E980882" w14:textId="77777777" w:rsidR="00FD79D3" w:rsidRPr="00426C30" w:rsidRDefault="00FD79D3" w:rsidP="00FD79D3">
      <w:pPr>
        <w:pStyle w:val="ListParagraph"/>
        <w:numPr>
          <w:ilvl w:val="0"/>
          <w:numId w:val="42"/>
        </w:numPr>
        <w:bidi/>
        <w:spacing w:before="120" w:after="120" w:line="276" w:lineRule="auto"/>
        <w:jc w:val="both"/>
        <w:rPr>
          <w:rFonts w:ascii="Markazi Text" w:hAnsi="Markazi Text" w:cs="Markazi Text"/>
          <w:sz w:val="30"/>
          <w:szCs w:val="30"/>
        </w:rPr>
      </w:pPr>
      <w:r w:rsidRPr="00426C30">
        <w:rPr>
          <w:rFonts w:ascii="Markazi Text" w:hAnsi="Markazi Text" w:cs="Markazi Text" w:hint="cs"/>
          <w:sz w:val="30"/>
          <w:szCs w:val="30"/>
          <w:rtl/>
        </w:rPr>
        <w:t>كذلك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ضرورة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العمل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على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 w:hint="cs"/>
          <w:sz w:val="30"/>
          <w:szCs w:val="30"/>
          <w:rtl/>
        </w:rPr>
        <w:t>تجاو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ز دعاوي الإصطفاف على أسس عرقية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 xml:space="preserve">وقبلية  التي باتت تنادي بها بعض الأطراف في  المنطقة 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>وما سيكون لها من إنعكاسات  وتداعيات سلبية على منطقة الجبل الغربي</w:t>
      </w:r>
      <w:r>
        <w:rPr>
          <w:rFonts w:ascii="Markazi Text" w:hAnsi="Markazi Text" w:cs="Markazi Text" w:hint="cs"/>
          <w:sz w:val="30"/>
          <w:szCs w:val="30"/>
          <w:rtl/>
        </w:rPr>
        <w:t xml:space="preserve"> كاملة </w:t>
      </w:r>
      <w:r w:rsidRPr="00953D81">
        <w:rPr>
          <w:rFonts w:ascii="Markazi Text" w:hAnsi="Markazi Text" w:cs="Markazi Text"/>
          <w:sz w:val="30"/>
          <w:szCs w:val="30"/>
          <w:rtl/>
        </w:rPr>
        <w:t>،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>وعلى مستوى</w:t>
      </w:r>
      <w:r>
        <w:rPr>
          <w:rFonts w:ascii="Markazi Text" w:hAnsi="Markazi Text" w:cs="Markazi Text" w:hint="cs"/>
          <w:sz w:val="30"/>
          <w:szCs w:val="30"/>
          <w:rtl/>
        </w:rPr>
        <w:t xml:space="preserve"> </w:t>
      </w:r>
      <w:r w:rsidRPr="00426C30">
        <w:rPr>
          <w:rFonts w:ascii="Markazi Text" w:hAnsi="Markazi Text" w:cs="Markazi Text"/>
          <w:sz w:val="30"/>
          <w:szCs w:val="30"/>
          <w:rtl/>
        </w:rPr>
        <w:t>وحد</w:t>
      </w:r>
      <w:r>
        <w:rPr>
          <w:rFonts w:ascii="Markazi Text" w:hAnsi="Markazi Text" w:cs="Markazi Text" w:hint="cs"/>
          <w:sz w:val="30"/>
          <w:szCs w:val="30"/>
          <w:rtl/>
        </w:rPr>
        <w:t xml:space="preserve">ة </w:t>
      </w:r>
      <w:r w:rsidRPr="00426C30">
        <w:rPr>
          <w:rFonts w:ascii="Markazi Text" w:hAnsi="Markazi Text" w:cs="Markazi Text"/>
          <w:sz w:val="30"/>
          <w:szCs w:val="30"/>
          <w:rtl/>
        </w:rPr>
        <w:t>الدولة</w:t>
      </w:r>
      <w:r>
        <w:rPr>
          <w:rFonts w:ascii="Markazi Text" w:hAnsi="Markazi Text" w:cs="Markazi Text" w:hint="cs"/>
          <w:sz w:val="30"/>
          <w:szCs w:val="30"/>
          <w:rtl/>
        </w:rPr>
        <w:t>.</w:t>
      </w:r>
    </w:p>
    <w:p w14:paraId="6C80702C" w14:textId="77777777" w:rsidR="00581A76" w:rsidRDefault="00581A76" w:rsidP="00581A76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78468480" w14:textId="4B0109B4" w:rsidR="00BE633D" w:rsidRDefault="00BE633D" w:rsidP="00BE633D">
      <w:pPr>
        <w:bidi/>
        <w:spacing w:after="0" w:line="240" w:lineRule="auto"/>
        <w:ind w:left="-284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44562B05" w14:textId="20326DC4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38BD36DC" w14:textId="7728F9C9" w:rsidR="00BE633D" w:rsidRPr="00FD79D3" w:rsidRDefault="00FD79D3" w:rsidP="00FD79D3">
      <w:pPr>
        <w:bidi/>
        <w:spacing w:after="0" w:line="240" w:lineRule="auto"/>
        <w:jc w:val="center"/>
        <w:rPr>
          <w:rFonts w:ascii="Cairo Medium" w:eastAsia="Times New Roman" w:hAnsi="Cairo Medium" w:cs="Cairo Medium"/>
          <w:b/>
          <w:bCs/>
          <w:color w:val="C00000"/>
          <w:sz w:val="28"/>
          <w:szCs w:val="28"/>
          <w:rtl/>
        </w:rPr>
      </w:pPr>
      <w:r w:rsidRPr="00FD79D3">
        <w:rPr>
          <w:rFonts w:ascii="Cairo Medium" w:eastAsia="Times New Roman" w:hAnsi="Cairo Medium" w:cs="Cairo Medium"/>
          <w:b/>
          <w:bCs/>
          <w:color w:val="C00000"/>
          <w:sz w:val="28"/>
          <w:szCs w:val="28"/>
          <w:rtl/>
        </w:rPr>
        <w:t>9 يوليو 2023</w:t>
      </w:r>
    </w:p>
    <w:p w14:paraId="4DEE59CE" w14:textId="3B87735C" w:rsidR="00BE633D" w:rsidRPr="00FD79D3" w:rsidRDefault="00BE633D" w:rsidP="00FD79D3">
      <w:pPr>
        <w:bidi/>
        <w:spacing w:after="0" w:line="240" w:lineRule="auto"/>
        <w:jc w:val="center"/>
        <w:rPr>
          <w:rFonts w:ascii="Cairo Medium" w:eastAsia="Times New Roman" w:hAnsi="Cairo Medium" w:cs="Cairo Medium"/>
          <w:b/>
          <w:bCs/>
          <w:color w:val="C00000"/>
          <w:sz w:val="28"/>
          <w:szCs w:val="28"/>
          <w:rtl/>
        </w:rPr>
      </w:pPr>
    </w:p>
    <w:p w14:paraId="4BF82367" w14:textId="4E400928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09731205" w14:textId="77777777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1E86F700" w14:textId="77777777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3ABE82C8" w14:textId="77777777" w:rsidR="00BE633D" w:rsidRDefault="00BE633D" w:rsidP="00BE633D">
      <w:pPr>
        <w:bidi/>
        <w:spacing w:after="0" w:line="240" w:lineRule="auto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1927550C" w14:textId="388A4AFC" w:rsidR="00BE633D" w:rsidRPr="00AE4C89" w:rsidRDefault="00BE633D" w:rsidP="00FD79D3">
      <w:pPr>
        <w:bidi/>
        <w:spacing w:before="120" w:after="120" w:line="276" w:lineRule="auto"/>
        <w:jc w:val="both"/>
        <w:rPr>
          <w:rFonts w:ascii="Markazi Text" w:eastAsia="Times New Roman" w:hAnsi="Markazi Text" w:cs="Markazi Text"/>
          <w:sz w:val="28"/>
          <w:szCs w:val="28"/>
          <w:rtl/>
        </w:rPr>
      </w:pPr>
    </w:p>
    <w:p w14:paraId="5CC6CD89" w14:textId="646BB985" w:rsidR="006C214B" w:rsidRPr="005A5647" w:rsidRDefault="008538D0" w:rsidP="006C214B">
      <w:pPr>
        <w:tabs>
          <w:tab w:val="left" w:pos="1226"/>
        </w:tabs>
        <w:bidi/>
        <w:jc w:val="center"/>
        <w:rPr>
          <w:rFonts w:ascii="Markazi Text" w:hAnsi="Markazi Text" w:cs="Markazi Text"/>
          <w:color w:val="FF0000"/>
          <w:sz w:val="32"/>
          <w:szCs w:val="32"/>
        </w:rPr>
      </w:pPr>
      <w:r>
        <w:rPr>
          <w:rFonts w:ascii="Markazi Text" w:hAnsi="Markazi Text" w:cs="Markazi Text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674624" behindDoc="0" locked="1" layoutInCell="1" allowOverlap="1" wp14:anchorId="13B91B6E" wp14:editId="7C95FFA7">
            <wp:simplePos x="0" y="0"/>
            <wp:positionH relativeFrom="page">
              <wp:align>left</wp:align>
            </wp:positionH>
            <wp:positionV relativeFrom="page">
              <wp:posOffset>-14605</wp:posOffset>
            </wp:positionV>
            <wp:extent cx="7887600" cy="10432800"/>
            <wp:effectExtent l="0" t="0" r="0" b="6985"/>
            <wp:wrapNone/>
            <wp:docPr id="15012299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29964" name="Picture 150122996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7600" cy="104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62">
        <w:rPr>
          <w:rFonts w:ascii="Arabic Typesetting" w:hAnsi="Arabic Typesetting" w:cs="Arabic Typesetting"/>
          <w:noProof/>
          <w:color w:val="FF0000"/>
          <w:sz w:val="32"/>
          <w:szCs w:val="32"/>
          <w:rtl/>
          <w:lang w:val="ar-SA"/>
        </w:rPr>
        <w:drawing>
          <wp:anchor distT="0" distB="0" distL="114300" distR="114300" simplePos="0" relativeHeight="251672576" behindDoc="0" locked="0" layoutInCell="1" allowOverlap="1" wp14:anchorId="2B219DF7" wp14:editId="62D3EFC3">
            <wp:simplePos x="0" y="0"/>
            <wp:positionH relativeFrom="page">
              <wp:align>right</wp:align>
            </wp:positionH>
            <wp:positionV relativeFrom="margin">
              <wp:posOffset>-1105535</wp:posOffset>
            </wp:positionV>
            <wp:extent cx="7829550" cy="108870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214B" w:rsidRPr="005A5647" w:rsidSect="00C35C75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40" w:right="758" w:bottom="1440" w:left="851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A0708" w14:textId="77777777" w:rsidR="00971451" w:rsidRDefault="00971451" w:rsidP="00A82466">
      <w:pPr>
        <w:spacing w:after="0" w:line="240" w:lineRule="auto"/>
      </w:pPr>
      <w:r>
        <w:separator/>
      </w:r>
    </w:p>
  </w:endnote>
  <w:endnote w:type="continuationSeparator" w:id="0">
    <w:p w14:paraId="32009092" w14:textId="77777777" w:rsidR="00971451" w:rsidRDefault="00971451" w:rsidP="00A82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EDAC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6631CF5A" w14:textId="4E40D188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3A7B6302" w14:textId="77777777" w:rsidR="000A4301" w:rsidRDefault="000A4301" w:rsidP="00E01171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D4E63" w14:textId="07757B8A" w:rsidR="005269BD" w:rsidRDefault="005269BD" w:rsidP="00423380">
    <w:pPr>
      <w:pStyle w:val="Footer"/>
    </w:pPr>
  </w:p>
  <w:p w14:paraId="73A76652" w14:textId="77777777" w:rsidR="00EC0F5E" w:rsidRPr="005269BD" w:rsidRDefault="00EC0F5E" w:rsidP="005269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0DB0E" w14:textId="77777777" w:rsidR="00971451" w:rsidRDefault="00971451" w:rsidP="00A82466">
      <w:pPr>
        <w:spacing w:after="0" w:line="240" w:lineRule="auto"/>
      </w:pPr>
      <w:r>
        <w:separator/>
      </w:r>
    </w:p>
  </w:footnote>
  <w:footnote w:type="continuationSeparator" w:id="0">
    <w:p w14:paraId="0ADC73F4" w14:textId="77777777" w:rsidR="00971451" w:rsidRDefault="00971451" w:rsidP="00A82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23A4F" w14:textId="0D124A1B" w:rsidR="00A82466" w:rsidRDefault="00000000">
    <w:pPr>
      <w:pStyle w:val="Header"/>
    </w:pPr>
    <w:r>
      <w:rPr>
        <w:noProof/>
      </w:rPr>
      <w:pict w14:anchorId="11B1AB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5" o:spid="_x0000_s1071" type="#_x0000_t75" style="position:absolute;margin-left:0;margin-top:0;width:575.65pt;height:796.25pt;z-index:-251657216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C1D54" w14:textId="29D4C82A" w:rsidR="00E01171" w:rsidRPr="00E41CA5" w:rsidRDefault="00030613" w:rsidP="006E7D1C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EFBEA6" wp14:editId="19C313F5">
              <wp:simplePos x="0" y="0"/>
              <wp:positionH relativeFrom="margin">
                <wp:align>right</wp:align>
              </wp:positionH>
              <wp:positionV relativeFrom="paragraph">
                <wp:posOffset>-136207</wp:posOffset>
              </wp:positionV>
              <wp:extent cx="1396365" cy="423862"/>
              <wp:effectExtent l="95250" t="76200" r="89535" b="71755"/>
              <wp:wrapNone/>
              <wp:docPr id="183377615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365" cy="423862"/>
                      </a:xfrm>
                      <a:prstGeom prst="roundRect">
                        <a:avLst>
                          <a:gd name="adj" fmla="val 24781"/>
                        </a:avLst>
                      </a:prstGeom>
                      <a:solidFill>
                        <a:srgbClr val="960000"/>
                      </a:solidFill>
                      <a:ln>
                        <a:noFill/>
                      </a:ln>
                      <a:effectLst>
                        <a:outerShdw blurRad="63500" sx="102000" sy="102000" algn="ct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804E2B" w14:textId="683BA79B" w:rsidR="00C35C75" w:rsidRPr="008524D5" w:rsidRDefault="00030613" w:rsidP="00C35C75">
                          <w:pPr>
                            <w:spacing w:after="0" w:line="240" w:lineRule="auto"/>
                            <w:jc w:val="center"/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</w:pPr>
                          <w:r w:rsidRPr="008524D5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إيج</w:t>
                          </w:r>
                          <w:r w:rsidR="00670AD2" w:rsidRPr="008524D5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</w:t>
                          </w:r>
                          <w:r w:rsidR="008524D5">
                            <w:rPr>
                              <w:rFonts w:ascii="Markazi Text" w:hAnsi="Markazi Text" w:cs="Markazi Text" w:hint="cs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</w:t>
                          </w:r>
                          <w:r w:rsidR="00670AD2" w:rsidRPr="008524D5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>ــ</w:t>
                          </w:r>
                          <w:r w:rsidRPr="008524D5">
                            <w:rPr>
                              <w:rFonts w:ascii="Markazi Text" w:hAnsi="Markazi Text" w:cs="Markazi Text"/>
                              <w:b/>
                              <w:bCs/>
                              <w:sz w:val="36"/>
                              <w:szCs w:val="36"/>
                              <w:rtl/>
                              <w:lang w:bidi="ar-LY"/>
                            </w:rPr>
                            <w:t xml:space="preserve">از </w:t>
                          </w:r>
                        </w:p>
                        <w:p w14:paraId="5B305B94" w14:textId="77777777" w:rsidR="003A271A" w:rsidRDefault="003A2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2EFBEA6" id="Rectangle: Rounded Corners 1" o:spid="_x0000_s1026" style="position:absolute;margin-left:58.75pt;margin-top:-10.7pt;width:109.95pt;height:33.3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6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" fillcolor="#960000" stroked="f" strokeweight="1pt">
              <v:stroke joinstyle="miter"/>
              <v:shadow on="t" type="perspective" color="black" opacity="26214f" offset="0,0" matrix="66847f,,,66847f"/>
              <v:textbox>
                <w:txbxContent>
                  <w:p w14:paraId="2E804E2B" w14:textId="683BA79B" w:rsidR="00C35C75" w:rsidRPr="008524D5" w:rsidRDefault="00030613" w:rsidP="00C35C75">
                    <w:pPr>
                      <w:spacing w:after="0" w:line="240" w:lineRule="auto"/>
                      <w:jc w:val="center"/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</w:pPr>
                    <w:r w:rsidRPr="008524D5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إيج</w:t>
                    </w:r>
                    <w:r w:rsidR="00670AD2" w:rsidRPr="008524D5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</w:t>
                    </w:r>
                    <w:r w:rsidR="008524D5">
                      <w:rPr>
                        <w:rFonts w:ascii="Markazi Text" w:hAnsi="Markazi Text" w:cs="Markazi Text" w:hint="cs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</w:t>
                    </w:r>
                    <w:r w:rsidR="00670AD2" w:rsidRPr="008524D5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>ــ</w:t>
                    </w:r>
                    <w:r w:rsidRPr="008524D5">
                      <w:rPr>
                        <w:rFonts w:ascii="Markazi Text" w:hAnsi="Markazi Text" w:cs="Markazi Text"/>
                        <w:b/>
                        <w:bCs/>
                        <w:sz w:val="36"/>
                        <w:szCs w:val="36"/>
                        <w:rtl/>
                        <w:lang w:bidi="ar-LY"/>
                      </w:rPr>
                      <w:t xml:space="preserve">از </w:t>
                    </w:r>
                  </w:p>
                  <w:p w14:paraId="5B305B94" w14:textId="77777777" w:rsidR="003A271A" w:rsidRDefault="003A271A"/>
                </w:txbxContent>
              </v:textbox>
              <w10:wrap anchorx="margin"/>
            </v:roundrect>
          </w:pict>
        </mc:Fallback>
      </mc:AlternateContent>
    </w:r>
    <w:r w:rsidR="00000000">
      <w:rPr>
        <w:rFonts w:eastAsiaTheme="majorEastAsia" w:cstheme="minorHAnsi"/>
        <w:noProof/>
        <w:color w:val="000000" w:themeColor="text1"/>
        <w:sz w:val="24"/>
        <w:szCs w:val="24"/>
      </w:rPr>
      <w:pict w14:anchorId="011192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6" o:spid="_x0000_s1072" type="#_x0000_t75" style="position:absolute;margin-left:-42.7pt;margin-top:-87.7pt;width:612.5pt;height:791.55pt;z-index:-251656192;mso-position-horizontal-relative:margin;mso-position-vertical-relative:margin" o:allowincell="f">
          <v:imagedata r:id="rId1" o:title="3"/>
          <w10:wrap anchorx="margin" anchory="margin"/>
        </v:shape>
      </w:pict>
    </w:r>
    <w:r w:rsidR="00864C5A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79E945E9" w14:textId="72B60E63" w:rsidR="00F34F93" w:rsidRDefault="00F34F93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7001C0F" w14:textId="5A654743" w:rsidR="00A82466" w:rsidRPr="00F34F93" w:rsidRDefault="00A82466" w:rsidP="00F34F93">
    <w:pPr>
      <w:pStyle w:val="Head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81125" w14:textId="56D85E33" w:rsidR="00EC0F5E" w:rsidRPr="00E41CA5" w:rsidRDefault="00000000" w:rsidP="00EC0F5E">
    <w:pPr>
      <w:pStyle w:val="Header"/>
      <w:rPr>
        <w:rFonts w:eastAsiaTheme="majorEastAsia" w:cstheme="minorHAnsi"/>
        <w:color w:val="000000" w:themeColor="text1"/>
        <w:sz w:val="24"/>
        <w:szCs w:val="24"/>
      </w:rPr>
    </w:pPr>
    <w:r>
      <w:rPr>
        <w:rFonts w:eastAsiaTheme="majorEastAsia" w:cstheme="minorHAnsi"/>
        <w:noProof/>
        <w:color w:val="000000" w:themeColor="text1"/>
        <w:sz w:val="24"/>
        <w:szCs w:val="24"/>
      </w:rPr>
      <w:pict w14:anchorId="45A2AE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410484" o:spid="_x0000_s1070" type="#_x0000_t75" style="position:absolute;margin-left:0;margin-top:0;width:575.65pt;height:796.25pt;z-index:-251658240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  <w:sdt>
      <w:sdtPr>
        <w:rPr>
          <w:rFonts w:eastAsiaTheme="majorEastAsia" w:cstheme="minorHAnsi"/>
          <w:color w:val="000000" w:themeColor="text1"/>
          <w:sz w:val="24"/>
          <w:szCs w:val="24"/>
        </w:rPr>
        <w:alias w:val="العنوان"/>
        <w:id w:val="-1676409705"/>
        <w:placeholder>
          <w:docPart w:val="A9D9C215C84F49DEA6BCAAD923CD1CE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[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  <w:rtl/>
          </w:rPr>
          <w:t>بايدن رسم استراتيجية امريكيةجديدة في ليبيا</w:t>
        </w:r>
        <w:r w:rsidR="006C214B">
          <w:rPr>
            <w:rFonts w:eastAsiaTheme="majorEastAsia" w:cstheme="minorHAnsi"/>
            <w:color w:val="000000" w:themeColor="text1"/>
            <w:sz w:val="24"/>
            <w:szCs w:val="24"/>
          </w:rPr>
          <w:t>]</w:t>
        </w:r>
      </w:sdtContent>
    </w:sdt>
    <w:r w:rsidR="00EC0F5E" w:rsidRPr="00E41CA5">
      <w:rPr>
        <w:rFonts w:eastAsiaTheme="majorEastAsia" w:cstheme="minorHAnsi"/>
        <w:color w:val="000000" w:themeColor="text1"/>
        <w:sz w:val="24"/>
        <w:szCs w:val="24"/>
      </w:rPr>
      <w:ptab w:relativeTo="margin" w:alignment="right" w:leader="none"/>
    </w:r>
  </w:p>
  <w:p w14:paraId="491456F2" w14:textId="77777777" w:rsidR="00E01171" w:rsidRPr="00E41CA5" w:rsidRDefault="00E01171" w:rsidP="00E01171">
    <w:pPr>
      <w:pStyle w:val="Header"/>
      <w:rPr>
        <w:rFonts w:eastAsiaTheme="majorEastAsia" w:cstheme="minorHAnsi"/>
        <w:color w:val="000000" w:themeColor="text1"/>
        <w:sz w:val="24"/>
        <w:szCs w:val="24"/>
      </w:rPr>
    </w:pPr>
  </w:p>
  <w:p w14:paraId="2C585157" w14:textId="6280081A" w:rsidR="00E01171" w:rsidRDefault="00E01171" w:rsidP="00E01171">
    <w:pPr>
      <w:pStyle w:val="Header"/>
      <w:spacing w:line="72" w:lineRule="auto"/>
      <w:rPr>
        <w:rFonts w:asciiTheme="majorHAnsi" w:eastAsiaTheme="majorEastAsia" w:hAnsiTheme="majorHAnsi" w:cstheme="majorBidi"/>
        <w:color w:val="4472C4" w:themeColor="accent1"/>
        <w:sz w:val="24"/>
        <w:szCs w:val="24"/>
      </w:rPr>
    </w:pPr>
  </w:p>
  <w:p w14:paraId="7D1DEC68" w14:textId="491C8352" w:rsidR="00A82466" w:rsidRDefault="00A824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0E49"/>
    <w:multiLevelType w:val="hybridMultilevel"/>
    <w:tmpl w:val="7F2E8C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613F1"/>
    <w:multiLevelType w:val="hybridMultilevel"/>
    <w:tmpl w:val="DB3AB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76B13"/>
    <w:multiLevelType w:val="hybridMultilevel"/>
    <w:tmpl w:val="4308F62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7C37698"/>
    <w:multiLevelType w:val="hybridMultilevel"/>
    <w:tmpl w:val="C624EF6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0C0E2976"/>
    <w:multiLevelType w:val="hybridMultilevel"/>
    <w:tmpl w:val="94621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470C6"/>
    <w:multiLevelType w:val="hybridMultilevel"/>
    <w:tmpl w:val="69BCE930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1AFB"/>
    <w:multiLevelType w:val="hybridMultilevel"/>
    <w:tmpl w:val="28D26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F3678"/>
    <w:multiLevelType w:val="hybridMultilevel"/>
    <w:tmpl w:val="794A9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F0793"/>
    <w:multiLevelType w:val="hybridMultilevel"/>
    <w:tmpl w:val="9086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56E7D"/>
    <w:multiLevelType w:val="hybridMultilevel"/>
    <w:tmpl w:val="4D96F08E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20215242"/>
    <w:multiLevelType w:val="hybridMultilevel"/>
    <w:tmpl w:val="17C8A2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B2344"/>
    <w:multiLevelType w:val="hybridMultilevel"/>
    <w:tmpl w:val="7A78B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7643C"/>
    <w:multiLevelType w:val="hybridMultilevel"/>
    <w:tmpl w:val="53BE14B6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2DB648AF"/>
    <w:multiLevelType w:val="hybridMultilevel"/>
    <w:tmpl w:val="3C1085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A4AED"/>
    <w:multiLevelType w:val="hybridMultilevel"/>
    <w:tmpl w:val="1E54CB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60159"/>
    <w:multiLevelType w:val="hybridMultilevel"/>
    <w:tmpl w:val="944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245A7"/>
    <w:multiLevelType w:val="hybridMultilevel"/>
    <w:tmpl w:val="2E12B8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2D2283"/>
    <w:multiLevelType w:val="hybridMultilevel"/>
    <w:tmpl w:val="6B7E29D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3E4C239B"/>
    <w:multiLevelType w:val="hybridMultilevel"/>
    <w:tmpl w:val="35C4F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5C132C"/>
    <w:multiLevelType w:val="hybridMultilevel"/>
    <w:tmpl w:val="8E2CAE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AF6EE0"/>
    <w:multiLevelType w:val="hybridMultilevel"/>
    <w:tmpl w:val="519C5B7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40554A29"/>
    <w:multiLevelType w:val="hybridMultilevel"/>
    <w:tmpl w:val="576E7316"/>
    <w:lvl w:ilvl="0" w:tplc="988CA7F8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3B4294"/>
    <w:multiLevelType w:val="hybridMultilevel"/>
    <w:tmpl w:val="2E468D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3920C5"/>
    <w:multiLevelType w:val="hybridMultilevel"/>
    <w:tmpl w:val="DAF2F43C"/>
    <w:lvl w:ilvl="0" w:tplc="46F20F7A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5FB6C61"/>
    <w:multiLevelType w:val="hybridMultilevel"/>
    <w:tmpl w:val="BF84C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66829"/>
    <w:multiLevelType w:val="hybridMultilevel"/>
    <w:tmpl w:val="F0CEBD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BE7A7E"/>
    <w:multiLevelType w:val="hybridMultilevel"/>
    <w:tmpl w:val="609483A4"/>
    <w:lvl w:ilvl="0" w:tplc="040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 w15:restartNumberingAfterBreak="0">
    <w:nsid w:val="560C4DE1"/>
    <w:multiLevelType w:val="hybridMultilevel"/>
    <w:tmpl w:val="6C1C0FCC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5AD608B9"/>
    <w:multiLevelType w:val="hybridMultilevel"/>
    <w:tmpl w:val="F1EC7D7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5B2A2A62"/>
    <w:multiLevelType w:val="hybridMultilevel"/>
    <w:tmpl w:val="2E8E4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2322D2"/>
    <w:multiLevelType w:val="hybridMultilevel"/>
    <w:tmpl w:val="6B3691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7C1F33"/>
    <w:multiLevelType w:val="hybridMultilevel"/>
    <w:tmpl w:val="A3488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D61482"/>
    <w:multiLevelType w:val="hybridMultilevel"/>
    <w:tmpl w:val="C5C0D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AE4B9F"/>
    <w:multiLevelType w:val="hybridMultilevel"/>
    <w:tmpl w:val="6792A804"/>
    <w:lvl w:ilvl="0" w:tplc="A85A2B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DE7C61"/>
    <w:multiLevelType w:val="hybridMultilevel"/>
    <w:tmpl w:val="9C68C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2770D9"/>
    <w:multiLevelType w:val="hybridMultilevel"/>
    <w:tmpl w:val="F7066D18"/>
    <w:lvl w:ilvl="0" w:tplc="040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D6E754B"/>
    <w:multiLevelType w:val="hybridMultilevel"/>
    <w:tmpl w:val="A0CA0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7479C"/>
    <w:multiLevelType w:val="hybridMultilevel"/>
    <w:tmpl w:val="EF0064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542E0"/>
    <w:multiLevelType w:val="hybridMultilevel"/>
    <w:tmpl w:val="28825796"/>
    <w:lvl w:ilvl="0" w:tplc="86DC3B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A25E1A"/>
    <w:multiLevelType w:val="hybridMultilevel"/>
    <w:tmpl w:val="AF9CA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6F3C86"/>
    <w:multiLevelType w:val="hybridMultilevel"/>
    <w:tmpl w:val="BB1A51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750955"/>
    <w:multiLevelType w:val="hybridMultilevel"/>
    <w:tmpl w:val="E1D428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593595">
    <w:abstractNumId w:val="14"/>
  </w:num>
  <w:num w:numId="2" w16cid:durableId="153110484">
    <w:abstractNumId w:val="21"/>
  </w:num>
  <w:num w:numId="3" w16cid:durableId="1127697057">
    <w:abstractNumId w:val="38"/>
  </w:num>
  <w:num w:numId="4" w16cid:durableId="890381988">
    <w:abstractNumId w:val="23"/>
  </w:num>
  <w:num w:numId="5" w16cid:durableId="352075013">
    <w:abstractNumId w:val="35"/>
  </w:num>
  <w:num w:numId="6" w16cid:durableId="768430511">
    <w:abstractNumId w:val="24"/>
  </w:num>
  <w:num w:numId="7" w16cid:durableId="1989821704">
    <w:abstractNumId w:val="37"/>
  </w:num>
  <w:num w:numId="8" w16cid:durableId="20513900">
    <w:abstractNumId w:val="41"/>
  </w:num>
  <w:num w:numId="9" w16cid:durableId="1435593997">
    <w:abstractNumId w:val="13"/>
  </w:num>
  <w:num w:numId="10" w16cid:durableId="925917419">
    <w:abstractNumId w:val="3"/>
  </w:num>
  <w:num w:numId="11" w16cid:durableId="1909343854">
    <w:abstractNumId w:val="1"/>
  </w:num>
  <w:num w:numId="12" w16cid:durableId="730156626">
    <w:abstractNumId w:val="25"/>
  </w:num>
  <w:num w:numId="13" w16cid:durableId="1658612967">
    <w:abstractNumId w:val="9"/>
  </w:num>
  <w:num w:numId="14" w16cid:durableId="886137659">
    <w:abstractNumId w:val="39"/>
  </w:num>
  <w:num w:numId="15" w16cid:durableId="200437917">
    <w:abstractNumId w:val="29"/>
  </w:num>
  <w:num w:numId="16" w16cid:durableId="303197678">
    <w:abstractNumId w:val="22"/>
  </w:num>
  <w:num w:numId="17" w16cid:durableId="197200483">
    <w:abstractNumId w:val="40"/>
  </w:num>
  <w:num w:numId="18" w16cid:durableId="1008021930">
    <w:abstractNumId w:val="32"/>
  </w:num>
  <w:num w:numId="19" w16cid:durableId="256136585">
    <w:abstractNumId w:val="5"/>
  </w:num>
  <w:num w:numId="20" w16cid:durableId="1064991998">
    <w:abstractNumId w:val="12"/>
  </w:num>
  <w:num w:numId="21" w16cid:durableId="2137940319">
    <w:abstractNumId w:val="20"/>
  </w:num>
  <w:num w:numId="22" w16cid:durableId="1354957223">
    <w:abstractNumId w:val="31"/>
  </w:num>
  <w:num w:numId="23" w16cid:durableId="274559308">
    <w:abstractNumId w:val="30"/>
  </w:num>
  <w:num w:numId="24" w16cid:durableId="1181091957">
    <w:abstractNumId w:val="7"/>
  </w:num>
  <w:num w:numId="25" w16cid:durableId="637150812">
    <w:abstractNumId w:val="28"/>
  </w:num>
  <w:num w:numId="26" w16cid:durableId="1495991880">
    <w:abstractNumId w:val="26"/>
  </w:num>
  <w:num w:numId="27" w16cid:durableId="728384191">
    <w:abstractNumId w:val="11"/>
  </w:num>
  <w:num w:numId="28" w16cid:durableId="1540505477">
    <w:abstractNumId w:val="2"/>
  </w:num>
  <w:num w:numId="29" w16cid:durableId="114831512">
    <w:abstractNumId w:val="18"/>
  </w:num>
  <w:num w:numId="30" w16cid:durableId="2045204448">
    <w:abstractNumId w:val="19"/>
  </w:num>
  <w:num w:numId="31" w16cid:durableId="1940871856">
    <w:abstractNumId w:val="4"/>
  </w:num>
  <w:num w:numId="32" w16cid:durableId="1558281407">
    <w:abstractNumId w:val="15"/>
  </w:num>
  <w:num w:numId="33" w16cid:durableId="78529989">
    <w:abstractNumId w:val="36"/>
  </w:num>
  <w:num w:numId="34" w16cid:durableId="1640837875">
    <w:abstractNumId w:val="17"/>
  </w:num>
  <w:num w:numId="35" w16cid:durableId="1622036301">
    <w:abstractNumId w:val="16"/>
  </w:num>
  <w:num w:numId="36" w16cid:durableId="1638531782">
    <w:abstractNumId w:val="34"/>
  </w:num>
  <w:num w:numId="37" w16cid:durableId="546138913">
    <w:abstractNumId w:val="6"/>
  </w:num>
  <w:num w:numId="38" w16cid:durableId="632713001">
    <w:abstractNumId w:val="33"/>
  </w:num>
  <w:num w:numId="39" w16cid:durableId="1216501322">
    <w:abstractNumId w:val="8"/>
  </w:num>
  <w:num w:numId="40" w16cid:durableId="1486239527">
    <w:abstractNumId w:val="0"/>
  </w:num>
  <w:num w:numId="41" w16cid:durableId="84421085">
    <w:abstractNumId w:val="27"/>
  </w:num>
  <w:num w:numId="42" w16cid:durableId="254446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750"/>
    <w:rsid w:val="00006A56"/>
    <w:rsid w:val="00022460"/>
    <w:rsid w:val="00026511"/>
    <w:rsid w:val="000304B5"/>
    <w:rsid w:val="00030613"/>
    <w:rsid w:val="00036444"/>
    <w:rsid w:val="00037639"/>
    <w:rsid w:val="0004301B"/>
    <w:rsid w:val="00045471"/>
    <w:rsid w:val="0005089D"/>
    <w:rsid w:val="00052D56"/>
    <w:rsid w:val="000533E1"/>
    <w:rsid w:val="000549D8"/>
    <w:rsid w:val="00056D8D"/>
    <w:rsid w:val="000624CC"/>
    <w:rsid w:val="00064C33"/>
    <w:rsid w:val="00067A9C"/>
    <w:rsid w:val="00076CD6"/>
    <w:rsid w:val="000807A6"/>
    <w:rsid w:val="00086487"/>
    <w:rsid w:val="00095663"/>
    <w:rsid w:val="000A0376"/>
    <w:rsid w:val="000A17C6"/>
    <w:rsid w:val="000A2AB4"/>
    <w:rsid w:val="000A4301"/>
    <w:rsid w:val="000A7374"/>
    <w:rsid w:val="000B3478"/>
    <w:rsid w:val="000C2118"/>
    <w:rsid w:val="000C52E0"/>
    <w:rsid w:val="000D05E7"/>
    <w:rsid w:val="000D3CE7"/>
    <w:rsid w:val="000D619C"/>
    <w:rsid w:val="000D784B"/>
    <w:rsid w:val="000E23FE"/>
    <w:rsid w:val="000E3D0F"/>
    <w:rsid w:val="000E5E30"/>
    <w:rsid w:val="000E7803"/>
    <w:rsid w:val="0010040F"/>
    <w:rsid w:val="00100E78"/>
    <w:rsid w:val="001024BD"/>
    <w:rsid w:val="00102B0E"/>
    <w:rsid w:val="00105BAA"/>
    <w:rsid w:val="00106CD1"/>
    <w:rsid w:val="00110448"/>
    <w:rsid w:val="001219CC"/>
    <w:rsid w:val="00122104"/>
    <w:rsid w:val="001312CA"/>
    <w:rsid w:val="00134F21"/>
    <w:rsid w:val="00141704"/>
    <w:rsid w:val="00142E71"/>
    <w:rsid w:val="0014334B"/>
    <w:rsid w:val="00151529"/>
    <w:rsid w:val="00164F95"/>
    <w:rsid w:val="00165D12"/>
    <w:rsid w:val="00174275"/>
    <w:rsid w:val="00184B5D"/>
    <w:rsid w:val="00186D3D"/>
    <w:rsid w:val="001870D2"/>
    <w:rsid w:val="001945B3"/>
    <w:rsid w:val="00194C9D"/>
    <w:rsid w:val="00194EC3"/>
    <w:rsid w:val="001A4B4D"/>
    <w:rsid w:val="001A7527"/>
    <w:rsid w:val="001B42D8"/>
    <w:rsid w:val="001B5F08"/>
    <w:rsid w:val="001C083B"/>
    <w:rsid w:val="001C0DEC"/>
    <w:rsid w:val="001C1A14"/>
    <w:rsid w:val="001C1F98"/>
    <w:rsid w:val="001C5054"/>
    <w:rsid w:val="001C5AF4"/>
    <w:rsid w:val="001C7074"/>
    <w:rsid w:val="001D14F8"/>
    <w:rsid w:val="001D2A1D"/>
    <w:rsid w:val="001E2F75"/>
    <w:rsid w:val="001E5178"/>
    <w:rsid w:val="001F2C2B"/>
    <w:rsid w:val="001F4945"/>
    <w:rsid w:val="002041CA"/>
    <w:rsid w:val="002058D9"/>
    <w:rsid w:val="002068BC"/>
    <w:rsid w:val="00211A92"/>
    <w:rsid w:val="0021369E"/>
    <w:rsid w:val="00221C59"/>
    <w:rsid w:val="00221FBE"/>
    <w:rsid w:val="00223730"/>
    <w:rsid w:val="00225EC7"/>
    <w:rsid w:val="00227DCB"/>
    <w:rsid w:val="002305F2"/>
    <w:rsid w:val="00240155"/>
    <w:rsid w:val="002418D7"/>
    <w:rsid w:val="00242F18"/>
    <w:rsid w:val="00244979"/>
    <w:rsid w:val="00246763"/>
    <w:rsid w:val="0024687E"/>
    <w:rsid w:val="00246B0A"/>
    <w:rsid w:val="00255583"/>
    <w:rsid w:val="0026063D"/>
    <w:rsid w:val="002616C3"/>
    <w:rsid w:val="0026511E"/>
    <w:rsid w:val="00265755"/>
    <w:rsid w:val="00273FBC"/>
    <w:rsid w:val="002764D4"/>
    <w:rsid w:val="002765CF"/>
    <w:rsid w:val="00277A9E"/>
    <w:rsid w:val="00280075"/>
    <w:rsid w:val="002828D5"/>
    <w:rsid w:val="002A7D02"/>
    <w:rsid w:val="002B0589"/>
    <w:rsid w:val="002B4BE0"/>
    <w:rsid w:val="002C14A1"/>
    <w:rsid w:val="002C20E9"/>
    <w:rsid w:val="002C698D"/>
    <w:rsid w:val="002D31C2"/>
    <w:rsid w:val="002D4067"/>
    <w:rsid w:val="002D461E"/>
    <w:rsid w:val="002D4E58"/>
    <w:rsid w:val="002E6480"/>
    <w:rsid w:val="002F23E5"/>
    <w:rsid w:val="0031308E"/>
    <w:rsid w:val="003147D0"/>
    <w:rsid w:val="00314BB8"/>
    <w:rsid w:val="003162C1"/>
    <w:rsid w:val="003247D2"/>
    <w:rsid w:val="003258A7"/>
    <w:rsid w:val="00337333"/>
    <w:rsid w:val="003446A7"/>
    <w:rsid w:val="00346EF7"/>
    <w:rsid w:val="00353B4A"/>
    <w:rsid w:val="0035647B"/>
    <w:rsid w:val="0036124D"/>
    <w:rsid w:val="0036510E"/>
    <w:rsid w:val="00373A48"/>
    <w:rsid w:val="00373F8F"/>
    <w:rsid w:val="00375124"/>
    <w:rsid w:val="003757A8"/>
    <w:rsid w:val="003767F4"/>
    <w:rsid w:val="00377F6C"/>
    <w:rsid w:val="00385FB0"/>
    <w:rsid w:val="00390C07"/>
    <w:rsid w:val="0039130D"/>
    <w:rsid w:val="0039241C"/>
    <w:rsid w:val="00394346"/>
    <w:rsid w:val="003A1E62"/>
    <w:rsid w:val="003A1EA9"/>
    <w:rsid w:val="003A271A"/>
    <w:rsid w:val="003C60D1"/>
    <w:rsid w:val="003D12A6"/>
    <w:rsid w:val="003D265B"/>
    <w:rsid w:val="003D4B4E"/>
    <w:rsid w:val="003D7B06"/>
    <w:rsid w:val="003E6570"/>
    <w:rsid w:val="003E6DE8"/>
    <w:rsid w:val="003F23CE"/>
    <w:rsid w:val="0040195B"/>
    <w:rsid w:val="00406D0C"/>
    <w:rsid w:val="00410637"/>
    <w:rsid w:val="00423380"/>
    <w:rsid w:val="0042397B"/>
    <w:rsid w:val="00425018"/>
    <w:rsid w:val="0042631C"/>
    <w:rsid w:val="00430D39"/>
    <w:rsid w:val="004312A1"/>
    <w:rsid w:val="00433984"/>
    <w:rsid w:val="00441CA3"/>
    <w:rsid w:val="00442BD4"/>
    <w:rsid w:val="004476D2"/>
    <w:rsid w:val="00451AC7"/>
    <w:rsid w:val="00460F69"/>
    <w:rsid w:val="00461136"/>
    <w:rsid w:val="004760DF"/>
    <w:rsid w:val="004821A2"/>
    <w:rsid w:val="00482EE7"/>
    <w:rsid w:val="00484226"/>
    <w:rsid w:val="00485FB5"/>
    <w:rsid w:val="0048633A"/>
    <w:rsid w:val="00486D21"/>
    <w:rsid w:val="004907E9"/>
    <w:rsid w:val="00490B22"/>
    <w:rsid w:val="0049211C"/>
    <w:rsid w:val="004A2386"/>
    <w:rsid w:val="004A342D"/>
    <w:rsid w:val="004A6475"/>
    <w:rsid w:val="004A68E4"/>
    <w:rsid w:val="004B6504"/>
    <w:rsid w:val="004C3BD7"/>
    <w:rsid w:val="004C3C49"/>
    <w:rsid w:val="004C5439"/>
    <w:rsid w:val="004C6682"/>
    <w:rsid w:val="004D211A"/>
    <w:rsid w:val="004D680F"/>
    <w:rsid w:val="004E4D5D"/>
    <w:rsid w:val="004E557B"/>
    <w:rsid w:val="004F1F2C"/>
    <w:rsid w:val="004F5438"/>
    <w:rsid w:val="00503636"/>
    <w:rsid w:val="0050390B"/>
    <w:rsid w:val="00506BFB"/>
    <w:rsid w:val="0051690F"/>
    <w:rsid w:val="00520D60"/>
    <w:rsid w:val="00525A81"/>
    <w:rsid w:val="005269BD"/>
    <w:rsid w:val="0054127C"/>
    <w:rsid w:val="005439FC"/>
    <w:rsid w:val="00547660"/>
    <w:rsid w:val="00547CC9"/>
    <w:rsid w:val="00550FC0"/>
    <w:rsid w:val="00554C01"/>
    <w:rsid w:val="005636A5"/>
    <w:rsid w:val="00565E58"/>
    <w:rsid w:val="00575ED6"/>
    <w:rsid w:val="00577891"/>
    <w:rsid w:val="00581A76"/>
    <w:rsid w:val="005913F2"/>
    <w:rsid w:val="00594AE9"/>
    <w:rsid w:val="005A52FB"/>
    <w:rsid w:val="005A5647"/>
    <w:rsid w:val="005A6F3D"/>
    <w:rsid w:val="005B35CA"/>
    <w:rsid w:val="005B635F"/>
    <w:rsid w:val="005C35F0"/>
    <w:rsid w:val="005C60FD"/>
    <w:rsid w:val="005F34F8"/>
    <w:rsid w:val="005F503E"/>
    <w:rsid w:val="005F57A8"/>
    <w:rsid w:val="005F6779"/>
    <w:rsid w:val="005F6CDF"/>
    <w:rsid w:val="006002E0"/>
    <w:rsid w:val="00610A14"/>
    <w:rsid w:val="0061455E"/>
    <w:rsid w:val="00615933"/>
    <w:rsid w:val="0062097C"/>
    <w:rsid w:val="00620E69"/>
    <w:rsid w:val="00627944"/>
    <w:rsid w:val="00632ED2"/>
    <w:rsid w:val="00643683"/>
    <w:rsid w:val="00644EDF"/>
    <w:rsid w:val="0065752B"/>
    <w:rsid w:val="00670AD2"/>
    <w:rsid w:val="006715F6"/>
    <w:rsid w:val="00681AE2"/>
    <w:rsid w:val="00681CA0"/>
    <w:rsid w:val="00683354"/>
    <w:rsid w:val="0069020F"/>
    <w:rsid w:val="00691F47"/>
    <w:rsid w:val="006A1A0B"/>
    <w:rsid w:val="006A20FF"/>
    <w:rsid w:val="006A400C"/>
    <w:rsid w:val="006A4346"/>
    <w:rsid w:val="006A59EF"/>
    <w:rsid w:val="006B2FDB"/>
    <w:rsid w:val="006B2FE7"/>
    <w:rsid w:val="006C2008"/>
    <w:rsid w:val="006C214B"/>
    <w:rsid w:val="006C62A1"/>
    <w:rsid w:val="006D2CC4"/>
    <w:rsid w:val="006E4BD1"/>
    <w:rsid w:val="006E70E3"/>
    <w:rsid w:val="006E7D1C"/>
    <w:rsid w:val="006F3CA4"/>
    <w:rsid w:val="006F4FD5"/>
    <w:rsid w:val="006F59E3"/>
    <w:rsid w:val="007000CC"/>
    <w:rsid w:val="007034FE"/>
    <w:rsid w:val="00705B10"/>
    <w:rsid w:val="00711ABF"/>
    <w:rsid w:val="0071433A"/>
    <w:rsid w:val="00726038"/>
    <w:rsid w:val="007330F4"/>
    <w:rsid w:val="007337BA"/>
    <w:rsid w:val="007353AB"/>
    <w:rsid w:val="007366DC"/>
    <w:rsid w:val="00740DC8"/>
    <w:rsid w:val="007429DE"/>
    <w:rsid w:val="00750700"/>
    <w:rsid w:val="00751762"/>
    <w:rsid w:val="00760808"/>
    <w:rsid w:val="00763E86"/>
    <w:rsid w:val="00767085"/>
    <w:rsid w:val="007744F2"/>
    <w:rsid w:val="0078333C"/>
    <w:rsid w:val="007926A1"/>
    <w:rsid w:val="00794B8A"/>
    <w:rsid w:val="00797852"/>
    <w:rsid w:val="007B1C1A"/>
    <w:rsid w:val="007B24E0"/>
    <w:rsid w:val="007B583D"/>
    <w:rsid w:val="007C238D"/>
    <w:rsid w:val="007C2E02"/>
    <w:rsid w:val="007C3D6A"/>
    <w:rsid w:val="007C780C"/>
    <w:rsid w:val="007D35A8"/>
    <w:rsid w:val="007D7F57"/>
    <w:rsid w:val="007E0F60"/>
    <w:rsid w:val="007E1874"/>
    <w:rsid w:val="007E1BB9"/>
    <w:rsid w:val="007F4ACF"/>
    <w:rsid w:val="0080327C"/>
    <w:rsid w:val="00803FD3"/>
    <w:rsid w:val="008047A6"/>
    <w:rsid w:val="0081332B"/>
    <w:rsid w:val="00817510"/>
    <w:rsid w:val="00834808"/>
    <w:rsid w:val="008362C9"/>
    <w:rsid w:val="008409B3"/>
    <w:rsid w:val="00840B3E"/>
    <w:rsid w:val="00842FC0"/>
    <w:rsid w:val="008435F3"/>
    <w:rsid w:val="00845560"/>
    <w:rsid w:val="008524D5"/>
    <w:rsid w:val="008538D0"/>
    <w:rsid w:val="0086129C"/>
    <w:rsid w:val="008620B4"/>
    <w:rsid w:val="00864C5A"/>
    <w:rsid w:val="00864D3A"/>
    <w:rsid w:val="00866521"/>
    <w:rsid w:val="00872A8E"/>
    <w:rsid w:val="00873587"/>
    <w:rsid w:val="00887541"/>
    <w:rsid w:val="00896D37"/>
    <w:rsid w:val="00897774"/>
    <w:rsid w:val="008A23EF"/>
    <w:rsid w:val="008C288C"/>
    <w:rsid w:val="008D4278"/>
    <w:rsid w:val="008D56B5"/>
    <w:rsid w:val="008D669B"/>
    <w:rsid w:val="008E1B06"/>
    <w:rsid w:val="008F282A"/>
    <w:rsid w:val="009048B7"/>
    <w:rsid w:val="00912EF2"/>
    <w:rsid w:val="00916044"/>
    <w:rsid w:val="00916C51"/>
    <w:rsid w:val="00916D5B"/>
    <w:rsid w:val="009312B4"/>
    <w:rsid w:val="009317BC"/>
    <w:rsid w:val="009348EE"/>
    <w:rsid w:val="0093760D"/>
    <w:rsid w:val="0094223F"/>
    <w:rsid w:val="00946927"/>
    <w:rsid w:val="00947AC3"/>
    <w:rsid w:val="0095160D"/>
    <w:rsid w:val="00957073"/>
    <w:rsid w:val="00961530"/>
    <w:rsid w:val="009619EA"/>
    <w:rsid w:val="00962DA2"/>
    <w:rsid w:val="00971451"/>
    <w:rsid w:val="00974E71"/>
    <w:rsid w:val="009872DA"/>
    <w:rsid w:val="00990094"/>
    <w:rsid w:val="00996B97"/>
    <w:rsid w:val="009A7892"/>
    <w:rsid w:val="009B6D3F"/>
    <w:rsid w:val="009C7E1D"/>
    <w:rsid w:val="009D0258"/>
    <w:rsid w:val="009D0924"/>
    <w:rsid w:val="009D1CBE"/>
    <w:rsid w:val="009D7B25"/>
    <w:rsid w:val="009E0FED"/>
    <w:rsid w:val="009E388C"/>
    <w:rsid w:val="009F5479"/>
    <w:rsid w:val="00A04714"/>
    <w:rsid w:val="00A04CE1"/>
    <w:rsid w:val="00A10442"/>
    <w:rsid w:val="00A113B8"/>
    <w:rsid w:val="00A150A2"/>
    <w:rsid w:val="00A2098E"/>
    <w:rsid w:val="00A26590"/>
    <w:rsid w:val="00A27735"/>
    <w:rsid w:val="00A3259E"/>
    <w:rsid w:val="00A406E7"/>
    <w:rsid w:val="00A42214"/>
    <w:rsid w:val="00A46463"/>
    <w:rsid w:val="00A52D50"/>
    <w:rsid w:val="00A55713"/>
    <w:rsid w:val="00A564B6"/>
    <w:rsid w:val="00A62B14"/>
    <w:rsid w:val="00A63A69"/>
    <w:rsid w:val="00A65315"/>
    <w:rsid w:val="00A660A6"/>
    <w:rsid w:val="00A719DE"/>
    <w:rsid w:val="00A744EA"/>
    <w:rsid w:val="00A75735"/>
    <w:rsid w:val="00A82466"/>
    <w:rsid w:val="00A84E47"/>
    <w:rsid w:val="00A86F0D"/>
    <w:rsid w:val="00A903D6"/>
    <w:rsid w:val="00A960CC"/>
    <w:rsid w:val="00A96492"/>
    <w:rsid w:val="00A97185"/>
    <w:rsid w:val="00A97E20"/>
    <w:rsid w:val="00AA4E5C"/>
    <w:rsid w:val="00AA6146"/>
    <w:rsid w:val="00AB27E1"/>
    <w:rsid w:val="00AD33F6"/>
    <w:rsid w:val="00AD63AC"/>
    <w:rsid w:val="00AE00CF"/>
    <w:rsid w:val="00AE23B3"/>
    <w:rsid w:val="00B1333F"/>
    <w:rsid w:val="00B209EC"/>
    <w:rsid w:val="00B2136D"/>
    <w:rsid w:val="00B22885"/>
    <w:rsid w:val="00B234C8"/>
    <w:rsid w:val="00B25287"/>
    <w:rsid w:val="00B32126"/>
    <w:rsid w:val="00B33F4D"/>
    <w:rsid w:val="00B36292"/>
    <w:rsid w:val="00B40D1A"/>
    <w:rsid w:val="00B439BE"/>
    <w:rsid w:val="00B47416"/>
    <w:rsid w:val="00B562DC"/>
    <w:rsid w:val="00B56857"/>
    <w:rsid w:val="00B5745F"/>
    <w:rsid w:val="00B57917"/>
    <w:rsid w:val="00B61313"/>
    <w:rsid w:val="00B62CCF"/>
    <w:rsid w:val="00B66573"/>
    <w:rsid w:val="00B67D25"/>
    <w:rsid w:val="00B73FA4"/>
    <w:rsid w:val="00B774DF"/>
    <w:rsid w:val="00B923CC"/>
    <w:rsid w:val="00B92BE4"/>
    <w:rsid w:val="00BA666E"/>
    <w:rsid w:val="00BB02F1"/>
    <w:rsid w:val="00BC0673"/>
    <w:rsid w:val="00BC5261"/>
    <w:rsid w:val="00BE10EF"/>
    <w:rsid w:val="00BE633D"/>
    <w:rsid w:val="00BF0E31"/>
    <w:rsid w:val="00C04750"/>
    <w:rsid w:val="00C17302"/>
    <w:rsid w:val="00C17CAA"/>
    <w:rsid w:val="00C241DA"/>
    <w:rsid w:val="00C302D4"/>
    <w:rsid w:val="00C35C75"/>
    <w:rsid w:val="00C36524"/>
    <w:rsid w:val="00C3718F"/>
    <w:rsid w:val="00C43354"/>
    <w:rsid w:val="00C44368"/>
    <w:rsid w:val="00C521CF"/>
    <w:rsid w:val="00C5247D"/>
    <w:rsid w:val="00C53955"/>
    <w:rsid w:val="00C66333"/>
    <w:rsid w:val="00C66700"/>
    <w:rsid w:val="00C7066F"/>
    <w:rsid w:val="00C72504"/>
    <w:rsid w:val="00C737B3"/>
    <w:rsid w:val="00C74754"/>
    <w:rsid w:val="00C75702"/>
    <w:rsid w:val="00C90960"/>
    <w:rsid w:val="00C9268D"/>
    <w:rsid w:val="00C947BE"/>
    <w:rsid w:val="00C96424"/>
    <w:rsid w:val="00CA016D"/>
    <w:rsid w:val="00CA18CF"/>
    <w:rsid w:val="00CA3B35"/>
    <w:rsid w:val="00CA479A"/>
    <w:rsid w:val="00CB521A"/>
    <w:rsid w:val="00CB6DAD"/>
    <w:rsid w:val="00CC25B0"/>
    <w:rsid w:val="00CC47C7"/>
    <w:rsid w:val="00CD1B66"/>
    <w:rsid w:val="00CD1B96"/>
    <w:rsid w:val="00CD4564"/>
    <w:rsid w:val="00CD74DF"/>
    <w:rsid w:val="00D0730E"/>
    <w:rsid w:val="00D07E0E"/>
    <w:rsid w:val="00D214D9"/>
    <w:rsid w:val="00D22003"/>
    <w:rsid w:val="00D26325"/>
    <w:rsid w:val="00D31A5C"/>
    <w:rsid w:val="00D41F04"/>
    <w:rsid w:val="00D54312"/>
    <w:rsid w:val="00D55E78"/>
    <w:rsid w:val="00D639E2"/>
    <w:rsid w:val="00D728C0"/>
    <w:rsid w:val="00D734B0"/>
    <w:rsid w:val="00D8495F"/>
    <w:rsid w:val="00D91F50"/>
    <w:rsid w:val="00DA16AE"/>
    <w:rsid w:val="00DA39FF"/>
    <w:rsid w:val="00DA71AF"/>
    <w:rsid w:val="00DB7898"/>
    <w:rsid w:val="00DC4D3C"/>
    <w:rsid w:val="00DD21C8"/>
    <w:rsid w:val="00DD5394"/>
    <w:rsid w:val="00DF4554"/>
    <w:rsid w:val="00E01171"/>
    <w:rsid w:val="00E10CFF"/>
    <w:rsid w:val="00E20B8A"/>
    <w:rsid w:val="00E35279"/>
    <w:rsid w:val="00E37D7E"/>
    <w:rsid w:val="00E402F9"/>
    <w:rsid w:val="00E41CA5"/>
    <w:rsid w:val="00E60297"/>
    <w:rsid w:val="00E66588"/>
    <w:rsid w:val="00E67BF2"/>
    <w:rsid w:val="00E67EED"/>
    <w:rsid w:val="00E715F5"/>
    <w:rsid w:val="00E74111"/>
    <w:rsid w:val="00E7708C"/>
    <w:rsid w:val="00E87EB4"/>
    <w:rsid w:val="00E944EB"/>
    <w:rsid w:val="00EA260E"/>
    <w:rsid w:val="00EA43B1"/>
    <w:rsid w:val="00EA45E7"/>
    <w:rsid w:val="00EB2924"/>
    <w:rsid w:val="00EB3560"/>
    <w:rsid w:val="00EB6B1C"/>
    <w:rsid w:val="00EC090D"/>
    <w:rsid w:val="00EC0F5E"/>
    <w:rsid w:val="00ED19C8"/>
    <w:rsid w:val="00ED6B92"/>
    <w:rsid w:val="00EE380E"/>
    <w:rsid w:val="00EE68D3"/>
    <w:rsid w:val="00EE7740"/>
    <w:rsid w:val="00EF12EF"/>
    <w:rsid w:val="00EF3931"/>
    <w:rsid w:val="00EF4898"/>
    <w:rsid w:val="00F021C6"/>
    <w:rsid w:val="00F0409C"/>
    <w:rsid w:val="00F07695"/>
    <w:rsid w:val="00F11493"/>
    <w:rsid w:val="00F16C10"/>
    <w:rsid w:val="00F21920"/>
    <w:rsid w:val="00F24E04"/>
    <w:rsid w:val="00F31333"/>
    <w:rsid w:val="00F34F93"/>
    <w:rsid w:val="00F3736E"/>
    <w:rsid w:val="00F41DDE"/>
    <w:rsid w:val="00F420AB"/>
    <w:rsid w:val="00F42FC2"/>
    <w:rsid w:val="00F50186"/>
    <w:rsid w:val="00F51CA0"/>
    <w:rsid w:val="00F52462"/>
    <w:rsid w:val="00F7597F"/>
    <w:rsid w:val="00F77D6A"/>
    <w:rsid w:val="00F80CAE"/>
    <w:rsid w:val="00F913E8"/>
    <w:rsid w:val="00F91C3D"/>
    <w:rsid w:val="00F96FA7"/>
    <w:rsid w:val="00FA0A22"/>
    <w:rsid w:val="00FB1A98"/>
    <w:rsid w:val="00FB4D2D"/>
    <w:rsid w:val="00FB53CB"/>
    <w:rsid w:val="00FC123A"/>
    <w:rsid w:val="00FC326C"/>
    <w:rsid w:val="00FC3D3C"/>
    <w:rsid w:val="00FD79D3"/>
    <w:rsid w:val="00FF3E91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9847AE"/>
  <w15:chartTrackingRefBased/>
  <w15:docId w15:val="{60C9AAFA-FCEF-4D14-8E74-4FA6FB668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D35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807A6"/>
    <w:pPr>
      <w:bidi/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807A6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466"/>
  </w:style>
  <w:style w:type="paragraph" w:styleId="Footer">
    <w:name w:val="footer"/>
    <w:basedOn w:val="Normal"/>
    <w:link w:val="FooterChar"/>
    <w:uiPriority w:val="99"/>
    <w:unhideWhenUsed/>
    <w:rsid w:val="00A82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466"/>
  </w:style>
  <w:style w:type="paragraph" w:styleId="ListParagraph">
    <w:name w:val="List Paragraph"/>
    <w:basedOn w:val="Normal"/>
    <w:uiPriority w:val="34"/>
    <w:qFormat/>
    <w:rsid w:val="00F219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4E0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4E0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4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51C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51CA0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D35A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2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87062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79610">
                      <w:marLeft w:val="15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34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8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8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003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1835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7886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66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D9C215C84F49DEA6BCAAD923CD1C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D5D9C0-B1FF-44E5-BD81-672763D0B5D6}"/>
      </w:docPartPr>
      <w:docPartBody>
        <w:p w:rsidR="00473F09" w:rsidRDefault="002C4B91" w:rsidP="002C4B91">
          <w:pPr>
            <w:pStyle w:val="A9D9C215C84F49DEA6BCAAD923CD1CEC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rtl/>
              <w:lang w:val="ar-SA"/>
            </w:rPr>
            <w:t>[عنوان المستند]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kazi Text">
    <w:panose1 w:val="00000000000000000000"/>
    <w:charset w:val="00"/>
    <w:family w:val="auto"/>
    <w:pitch w:val="variable"/>
    <w:sig w:usb0="A10020FF" w:usb1="C000205B" w:usb2="00000008" w:usb3="00000000" w:csb0="000001D3" w:csb1="00000000"/>
  </w:font>
  <w:font w:name="Cairo Medium">
    <w:panose1 w:val="00000000000000000000"/>
    <w:charset w:val="00"/>
    <w:family w:val="auto"/>
    <w:pitch w:val="variable"/>
    <w:sig w:usb0="A00020AF" w:usb1="9000204B" w:usb2="000000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B91"/>
    <w:rsid w:val="00004DD1"/>
    <w:rsid w:val="00015506"/>
    <w:rsid w:val="00072E8A"/>
    <w:rsid w:val="000E12C0"/>
    <w:rsid w:val="000E4FD3"/>
    <w:rsid w:val="00100A29"/>
    <w:rsid w:val="00187B5F"/>
    <w:rsid w:val="0026322E"/>
    <w:rsid w:val="002C4B91"/>
    <w:rsid w:val="003907F0"/>
    <w:rsid w:val="003C3A8E"/>
    <w:rsid w:val="00412EE8"/>
    <w:rsid w:val="00473F09"/>
    <w:rsid w:val="0047788F"/>
    <w:rsid w:val="0049134E"/>
    <w:rsid w:val="004F52B8"/>
    <w:rsid w:val="0055158D"/>
    <w:rsid w:val="006944D9"/>
    <w:rsid w:val="006E015B"/>
    <w:rsid w:val="006F1890"/>
    <w:rsid w:val="00700A70"/>
    <w:rsid w:val="00717B85"/>
    <w:rsid w:val="00753C30"/>
    <w:rsid w:val="0078290D"/>
    <w:rsid w:val="008158D2"/>
    <w:rsid w:val="008373B5"/>
    <w:rsid w:val="00856CE6"/>
    <w:rsid w:val="008C725A"/>
    <w:rsid w:val="00982AB2"/>
    <w:rsid w:val="00A006AD"/>
    <w:rsid w:val="00A44595"/>
    <w:rsid w:val="00A8083A"/>
    <w:rsid w:val="00AF2BEA"/>
    <w:rsid w:val="00B17229"/>
    <w:rsid w:val="00B64D7C"/>
    <w:rsid w:val="00CD44C9"/>
    <w:rsid w:val="00DB04CE"/>
    <w:rsid w:val="00E12C72"/>
    <w:rsid w:val="00E71FB6"/>
    <w:rsid w:val="00F12FB5"/>
    <w:rsid w:val="00F839FC"/>
    <w:rsid w:val="00F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9D9C215C84F49DEA6BCAAD923CD1CEC">
    <w:name w:val="A9D9C215C84F49DEA6BCAAD923CD1CEC"/>
    <w:rsid w:val="002C4B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2022-03-15T00:00:00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B729E02-4C4A-4B10-B292-1A42B6F8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[بايدن رسم استراتيجية امريكيةجديدة في ليبيا]</vt:lpstr>
      <vt:lpstr>[الوضع الليبي الراهن]</vt:lpstr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[بايدن رسم استراتيجية امريكيةجديدة في ليبيا]</dc:title>
  <dc:subject/>
  <dc:creator>Mowafag Ragas</dc:creator>
  <cp:keywords/>
  <dc:description/>
  <cp:lastModifiedBy>ashrif abofarda</cp:lastModifiedBy>
  <cp:revision>697</cp:revision>
  <cp:lastPrinted>2023-04-12T15:36:00Z</cp:lastPrinted>
  <dcterms:created xsi:type="dcterms:W3CDTF">2022-05-27T18:14:00Z</dcterms:created>
  <dcterms:modified xsi:type="dcterms:W3CDTF">2023-07-08T23:05:00Z</dcterms:modified>
</cp:coreProperties>
</file>